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57B" w:rsidRPr="00ED447E" w:rsidRDefault="00B7357B" w:rsidP="00B7357B">
      <w:pPr>
        <w:pStyle w:val="1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ED447E">
        <w:rPr>
          <w:rFonts w:ascii="Times New Roman" w:hAnsi="Times New Roman"/>
          <w:sz w:val="20"/>
          <w:szCs w:val="20"/>
        </w:rPr>
        <w:t>Российская Федерация</w:t>
      </w:r>
    </w:p>
    <w:p w:rsidR="00B7357B" w:rsidRPr="00ED447E" w:rsidRDefault="00B7357B" w:rsidP="00B7357B">
      <w:pPr>
        <w:pStyle w:val="1"/>
        <w:spacing w:before="0"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Департамент </w:t>
      </w:r>
      <w:r w:rsidRPr="00ED447E">
        <w:rPr>
          <w:rFonts w:ascii="Times New Roman" w:hAnsi="Times New Roman"/>
          <w:sz w:val="20"/>
          <w:szCs w:val="20"/>
        </w:rPr>
        <w:t>образования администрации</w:t>
      </w:r>
    </w:p>
    <w:p w:rsidR="00B7357B" w:rsidRPr="00ED447E" w:rsidRDefault="00B7357B" w:rsidP="00B7357B">
      <w:pPr>
        <w:pStyle w:val="1"/>
        <w:spacing w:before="0" w:after="0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ED447E">
        <w:rPr>
          <w:rFonts w:ascii="Times New Roman" w:hAnsi="Times New Roman"/>
          <w:sz w:val="20"/>
          <w:szCs w:val="20"/>
        </w:rPr>
        <w:t>Старооскольского</w:t>
      </w:r>
      <w:proofErr w:type="spellEnd"/>
      <w:r w:rsidRPr="00ED447E">
        <w:rPr>
          <w:rFonts w:ascii="Times New Roman" w:hAnsi="Times New Roman"/>
          <w:sz w:val="20"/>
          <w:szCs w:val="20"/>
        </w:rPr>
        <w:t xml:space="preserve"> городского округа</w:t>
      </w:r>
    </w:p>
    <w:p w:rsidR="00B7357B" w:rsidRPr="00ED447E" w:rsidRDefault="00B7357B" w:rsidP="00B7357B">
      <w:pPr>
        <w:pStyle w:val="1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ED447E">
        <w:rPr>
          <w:rFonts w:ascii="Times New Roman" w:hAnsi="Times New Roman"/>
          <w:sz w:val="20"/>
          <w:szCs w:val="20"/>
        </w:rPr>
        <w:t>Белгородской области</w:t>
      </w:r>
    </w:p>
    <w:p w:rsidR="00B7357B" w:rsidRPr="00ED447E" w:rsidRDefault="00B7357B" w:rsidP="00B7357B">
      <w:pPr>
        <w:pStyle w:val="1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ED447E">
        <w:rPr>
          <w:rFonts w:ascii="Times New Roman" w:hAnsi="Times New Roman"/>
          <w:sz w:val="20"/>
          <w:szCs w:val="20"/>
        </w:rPr>
        <w:t>МУНИЦИПАЛЬНОЕ БЮДЖЕТНОЕ</w:t>
      </w:r>
    </w:p>
    <w:p w:rsidR="00B7357B" w:rsidRPr="00ED447E" w:rsidRDefault="00B7357B" w:rsidP="00B7357B">
      <w:pPr>
        <w:pStyle w:val="1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ED447E">
        <w:rPr>
          <w:rFonts w:ascii="Times New Roman" w:hAnsi="Times New Roman"/>
          <w:sz w:val="20"/>
          <w:szCs w:val="20"/>
        </w:rPr>
        <w:t>ОБЩЕОБРАЗОВАТЕЛЬНОЕ УЧРЕЖДЕНИЕ</w:t>
      </w:r>
    </w:p>
    <w:p w:rsidR="00B7357B" w:rsidRPr="00ED447E" w:rsidRDefault="00B7357B" w:rsidP="00B7357B">
      <w:pPr>
        <w:pStyle w:val="1"/>
        <w:spacing w:before="0" w:after="0"/>
        <w:jc w:val="center"/>
        <w:rPr>
          <w:rFonts w:ascii="Times New Roman" w:hAnsi="Times New Roman"/>
          <w:sz w:val="20"/>
          <w:szCs w:val="20"/>
        </w:rPr>
      </w:pPr>
      <w:r w:rsidRPr="00ED447E">
        <w:rPr>
          <w:rFonts w:ascii="Times New Roman" w:hAnsi="Times New Roman"/>
          <w:sz w:val="20"/>
          <w:szCs w:val="20"/>
        </w:rPr>
        <w:t>«ОСНОВНАЯ ОБЩЕОБРАЗОВАТЕЛЬНАЯ ШКОЛА №2»</w:t>
      </w:r>
    </w:p>
    <w:p w:rsidR="00B7357B" w:rsidRPr="00E72876" w:rsidRDefault="00B7357B" w:rsidP="00B7357B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B7357B" w:rsidRPr="00576DD8" w:rsidRDefault="00B7357B" w:rsidP="00B7357B">
      <w:pPr>
        <w:pStyle w:val="1"/>
        <w:spacing w:before="0" w:after="0"/>
        <w:jc w:val="center"/>
        <w:rPr>
          <w:sz w:val="24"/>
          <w:szCs w:val="24"/>
        </w:rPr>
      </w:pPr>
    </w:p>
    <w:p w:rsidR="00B7357B" w:rsidRPr="00576DD8" w:rsidRDefault="00B7357B" w:rsidP="00B7357B">
      <w:pPr>
        <w:ind w:firstLine="708"/>
        <w:jc w:val="center"/>
        <w:rPr>
          <w:b/>
        </w:rPr>
      </w:pPr>
      <w:r w:rsidRPr="00576DD8">
        <w:rPr>
          <w:b/>
        </w:rPr>
        <w:t>ПРИКАЗ</w:t>
      </w:r>
    </w:p>
    <w:p w:rsidR="00B7357B" w:rsidRPr="00576DD8" w:rsidRDefault="00B7357B" w:rsidP="00B7357B">
      <w:pPr>
        <w:ind w:right="-1"/>
        <w:jc w:val="center"/>
      </w:pPr>
    </w:p>
    <w:p w:rsidR="00B7357B" w:rsidRDefault="00B7357B" w:rsidP="00B7357B">
      <w:pPr>
        <w:ind w:right="-143"/>
      </w:pPr>
      <w:r>
        <w:t>13 января 202</w:t>
      </w:r>
      <w:r w:rsidR="00E75A36">
        <w:t>5</w:t>
      </w:r>
      <w:r>
        <w:t xml:space="preserve"> года                                                                             </w:t>
      </w:r>
      <w:r w:rsidR="00E75A36">
        <w:t xml:space="preserve">                           </w:t>
      </w:r>
      <w:bookmarkStart w:id="0" w:name="_GoBack"/>
      <w:bookmarkEnd w:id="0"/>
      <w:r>
        <w:t xml:space="preserve"> №___</w:t>
      </w:r>
      <w:proofErr w:type="gramStart"/>
      <w:r>
        <w:t>_-</w:t>
      </w:r>
      <w:proofErr w:type="gramEnd"/>
      <w:r>
        <w:t xml:space="preserve">од                                                                                                                                            </w:t>
      </w:r>
    </w:p>
    <w:p w:rsidR="00B7357B" w:rsidRDefault="00B7357B" w:rsidP="00B7357B">
      <w:pPr>
        <w:ind w:right="4855"/>
        <w:jc w:val="both"/>
      </w:pPr>
    </w:p>
    <w:p w:rsidR="00B7357B" w:rsidRPr="008A157F" w:rsidRDefault="00B7357B" w:rsidP="00B7357B">
      <w:pPr>
        <w:ind w:right="4855"/>
        <w:jc w:val="both"/>
      </w:pPr>
      <w:r w:rsidRPr="008A157F">
        <w:t>О</w:t>
      </w:r>
      <w:r>
        <w:t xml:space="preserve"> внесении изменений в </w:t>
      </w:r>
      <w:r w:rsidRPr="008A157F">
        <w:t>календарн</w:t>
      </w:r>
      <w:r>
        <w:t>ый</w:t>
      </w:r>
      <w:r w:rsidRPr="008A157F">
        <w:t xml:space="preserve"> учебн</w:t>
      </w:r>
      <w:r>
        <w:t xml:space="preserve">ый </w:t>
      </w:r>
      <w:r w:rsidRPr="008A157F">
        <w:t>график на 202</w:t>
      </w:r>
      <w:r>
        <w:t>4</w:t>
      </w:r>
      <w:r w:rsidRPr="008A157F">
        <w:t>/202</w:t>
      </w:r>
      <w:r>
        <w:t>5</w:t>
      </w:r>
      <w:r w:rsidRPr="008A157F">
        <w:t xml:space="preserve">  учебный год</w:t>
      </w:r>
    </w:p>
    <w:p w:rsidR="00B7357B" w:rsidRPr="00F013DC" w:rsidRDefault="00B7357B" w:rsidP="00B7357B">
      <w:pPr>
        <w:jc w:val="center"/>
      </w:pPr>
    </w:p>
    <w:p w:rsidR="00B7357B" w:rsidRPr="00674FC8" w:rsidRDefault="00B7357B" w:rsidP="00B7357B">
      <w:pPr>
        <w:ind w:right="-1" w:firstLine="540"/>
        <w:jc w:val="both"/>
      </w:pPr>
      <w:r w:rsidRPr="00674FC8">
        <w:t xml:space="preserve">На основании письма  </w:t>
      </w:r>
      <w:r>
        <w:t>департамента</w:t>
      </w:r>
      <w:r w:rsidRPr="00674FC8">
        <w:t xml:space="preserve"> образования администрации </w:t>
      </w:r>
      <w:proofErr w:type="spellStart"/>
      <w:r w:rsidRPr="00674FC8">
        <w:t>Старооскольского</w:t>
      </w:r>
      <w:proofErr w:type="spellEnd"/>
      <w:r w:rsidRPr="00674FC8">
        <w:t xml:space="preserve"> городского округа от </w:t>
      </w:r>
      <w:r>
        <w:t>13</w:t>
      </w:r>
      <w:r w:rsidRPr="00674FC8">
        <w:t xml:space="preserve"> </w:t>
      </w:r>
      <w:r>
        <w:t>январ</w:t>
      </w:r>
      <w:r w:rsidRPr="00674FC8">
        <w:t>я 202</w:t>
      </w:r>
      <w:r>
        <w:t>5</w:t>
      </w:r>
      <w:r w:rsidRPr="00674FC8">
        <w:t xml:space="preserve"> года </w:t>
      </w:r>
      <w:r w:rsidRPr="00674FC8">
        <w:rPr>
          <w:noProof/>
        </w:rPr>
        <w:t xml:space="preserve">№ </w:t>
      </w:r>
      <w:r w:rsidRPr="00BF7C90">
        <w:rPr>
          <w:noProof/>
        </w:rPr>
        <w:t>42-05-02-10/</w:t>
      </w:r>
      <w:r>
        <w:rPr>
          <w:noProof/>
        </w:rPr>
        <w:t>48 «</w:t>
      </w:r>
      <w:r w:rsidRPr="00797075">
        <w:t xml:space="preserve">О внесении изменений в  календарный учебный график  общеобразовательных  организаций </w:t>
      </w:r>
      <w:proofErr w:type="spellStart"/>
      <w:r w:rsidRPr="00797075">
        <w:t>Старооскольского</w:t>
      </w:r>
      <w:proofErr w:type="spellEnd"/>
      <w:r w:rsidRPr="00797075">
        <w:t xml:space="preserve"> городского округа в 2024-2025 учебном году</w:t>
      </w:r>
      <w:r>
        <w:t xml:space="preserve">», </w:t>
      </w:r>
      <w:r w:rsidRPr="00674FC8">
        <w:rPr>
          <w:noProof/>
        </w:rPr>
        <w:t xml:space="preserve"> </w:t>
      </w:r>
      <w:r w:rsidRPr="00674FC8">
        <w:t xml:space="preserve">в целях организованного проведения 2024/2025 учебного года </w:t>
      </w:r>
    </w:p>
    <w:p w:rsidR="00B7357B" w:rsidRPr="00674FC8" w:rsidRDefault="00B7357B" w:rsidP="00B7357B">
      <w:pPr>
        <w:pStyle w:val="2"/>
        <w:tabs>
          <w:tab w:val="left" w:pos="2520"/>
        </w:tabs>
        <w:ind w:firstLine="540"/>
        <w:jc w:val="both"/>
        <w:rPr>
          <w:sz w:val="24"/>
          <w:szCs w:val="24"/>
        </w:rPr>
      </w:pPr>
    </w:p>
    <w:p w:rsidR="00B7357B" w:rsidRDefault="00B7357B" w:rsidP="00B7357B">
      <w:pPr>
        <w:pStyle w:val="2"/>
        <w:tabs>
          <w:tab w:val="left" w:pos="2520"/>
        </w:tabs>
        <w:ind w:firstLine="540"/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и к а з ы в а ю:</w:t>
      </w:r>
    </w:p>
    <w:p w:rsidR="00B7357B" w:rsidRPr="00576DD8" w:rsidRDefault="00B7357B" w:rsidP="00B7357B">
      <w:r>
        <w:t xml:space="preserve"> </w:t>
      </w:r>
    </w:p>
    <w:p w:rsidR="00B7357B" w:rsidRPr="00797075" w:rsidRDefault="00B7357B" w:rsidP="00B7357B">
      <w:pPr>
        <w:pStyle w:val="2"/>
        <w:tabs>
          <w:tab w:val="left" w:pos="2520"/>
        </w:tabs>
        <w:ind w:firstLine="720"/>
        <w:jc w:val="both"/>
        <w:rPr>
          <w:sz w:val="24"/>
          <w:szCs w:val="24"/>
        </w:rPr>
      </w:pPr>
      <w:r w:rsidRPr="00797075">
        <w:rPr>
          <w:sz w:val="24"/>
          <w:szCs w:val="24"/>
        </w:rPr>
        <w:t>1.  Установить сроки дополнительных каникул для первоклассников с 15 по 23 февраля 2025 года в количестве 9 дней.</w:t>
      </w:r>
    </w:p>
    <w:p w:rsidR="00B7357B" w:rsidRDefault="00B7357B" w:rsidP="00B7357B">
      <w:pPr>
        <w:ind w:firstLine="708"/>
        <w:jc w:val="both"/>
      </w:pPr>
      <w:r>
        <w:t xml:space="preserve">2. Загуляевой Е.М., заместителю директора, обеспечить </w:t>
      </w:r>
      <w:proofErr w:type="gramStart"/>
      <w:r>
        <w:t>контроль за</w:t>
      </w:r>
      <w:proofErr w:type="gramEnd"/>
      <w:r>
        <w:t xml:space="preserve"> соблюдением календарного учебного графика учителями.</w:t>
      </w:r>
    </w:p>
    <w:p w:rsidR="00B7357B" w:rsidRDefault="00B7357B" w:rsidP="00B7357B">
      <w:pPr>
        <w:ind w:firstLine="708"/>
        <w:jc w:val="both"/>
      </w:pPr>
      <w:r>
        <w:t>3. Федоровой Т.И., Швец И.Н., учителям начальных классов, внести изменения в КТП по учебным предметам.</w:t>
      </w:r>
    </w:p>
    <w:p w:rsidR="00B7357B" w:rsidRDefault="00B7357B" w:rsidP="00B7357B">
      <w:pPr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B7357B" w:rsidRDefault="00B7357B" w:rsidP="00B7357B">
      <w:pPr>
        <w:jc w:val="center"/>
      </w:pPr>
    </w:p>
    <w:p w:rsidR="00B7357B" w:rsidRDefault="00B7357B" w:rsidP="00B7357B">
      <w:pPr>
        <w:jc w:val="center"/>
      </w:pPr>
    </w:p>
    <w:p w:rsidR="00B7357B" w:rsidRDefault="00B7357B" w:rsidP="00B7357B">
      <w:pPr>
        <w:jc w:val="center"/>
      </w:pPr>
      <w:r>
        <w:t xml:space="preserve">Директор МБОУ «ООШ №2»  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C30B68E" wp14:editId="73D85141">
            <wp:simplePos x="0" y="0"/>
            <wp:positionH relativeFrom="column">
              <wp:posOffset>2987040</wp:posOffset>
            </wp:positionH>
            <wp:positionV relativeFrom="paragraph">
              <wp:posOffset>8420100</wp:posOffset>
            </wp:positionV>
            <wp:extent cx="2419350" cy="25241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CBE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CB22B90" wp14:editId="6A3E2461">
            <wp:simplePos x="0" y="0"/>
            <wp:positionH relativeFrom="column">
              <wp:posOffset>2987040</wp:posOffset>
            </wp:positionH>
            <wp:positionV relativeFrom="paragraph">
              <wp:posOffset>8420100</wp:posOffset>
            </wp:positionV>
            <wp:extent cx="2419350" cy="25241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7CBE">
        <w:rPr>
          <w:noProof/>
        </w:rPr>
        <w:t xml:space="preserve"> </w:t>
      </w:r>
      <w:r>
        <w:t xml:space="preserve">                              М.А. Поварова</w:t>
      </w:r>
    </w:p>
    <w:p w:rsidR="00B7357B" w:rsidRDefault="00B7357B" w:rsidP="00B7357B">
      <w:pPr>
        <w:jc w:val="center"/>
      </w:pPr>
    </w:p>
    <w:p w:rsidR="00B7357B" w:rsidRDefault="00B7357B" w:rsidP="00B7357B">
      <w:pPr>
        <w:jc w:val="center"/>
      </w:pPr>
    </w:p>
    <w:p w:rsidR="00B7357B" w:rsidRDefault="00B7357B" w:rsidP="00B7357B">
      <w:r>
        <w:t xml:space="preserve">С приказом </w:t>
      </w:r>
      <w:proofErr w:type="gramStart"/>
      <w:r>
        <w:t>ознакомлены</w:t>
      </w:r>
      <w:proofErr w:type="gramEnd"/>
      <w:r>
        <w:t>:</w:t>
      </w:r>
    </w:p>
    <w:p w:rsidR="00B7357B" w:rsidRDefault="00B7357B" w:rsidP="00B7357B"/>
    <w:tbl>
      <w:tblPr>
        <w:tblpPr w:leftFromText="180" w:rightFromText="180" w:vertAnchor="text" w:horzAnchor="margin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B7357B" w:rsidRPr="00916B26" w:rsidTr="00440096">
        <w:tc>
          <w:tcPr>
            <w:tcW w:w="3369" w:type="dxa"/>
          </w:tcPr>
          <w:p w:rsidR="00B7357B" w:rsidRPr="00916B26" w:rsidRDefault="00B7357B" w:rsidP="00440096">
            <w:pPr>
              <w:keepNext/>
              <w:rPr>
                <w:rFonts w:eastAsia="DejaVu Sans"/>
                <w:sz w:val="20"/>
                <w:szCs w:val="20"/>
              </w:rPr>
            </w:pPr>
            <w:r w:rsidRPr="00916B26">
              <w:rPr>
                <w:rFonts w:eastAsia="DejaVu Sans"/>
                <w:sz w:val="20"/>
                <w:szCs w:val="20"/>
              </w:rPr>
              <w:t>Ф.И.О. работника</w:t>
            </w:r>
          </w:p>
        </w:tc>
        <w:tc>
          <w:tcPr>
            <w:tcW w:w="3011" w:type="dxa"/>
          </w:tcPr>
          <w:p w:rsidR="00B7357B" w:rsidRPr="00916B26" w:rsidRDefault="00B7357B" w:rsidP="00440096">
            <w:pPr>
              <w:keepNext/>
              <w:rPr>
                <w:rFonts w:eastAsia="DejaVu Sans"/>
                <w:sz w:val="20"/>
                <w:szCs w:val="20"/>
              </w:rPr>
            </w:pPr>
            <w:r w:rsidRPr="00916B26">
              <w:rPr>
                <w:rFonts w:eastAsia="DejaVu Sans"/>
                <w:sz w:val="20"/>
                <w:szCs w:val="20"/>
              </w:rPr>
              <w:t>Дата ознакомления</w:t>
            </w:r>
          </w:p>
        </w:tc>
        <w:tc>
          <w:tcPr>
            <w:tcW w:w="3191" w:type="dxa"/>
          </w:tcPr>
          <w:p w:rsidR="00B7357B" w:rsidRPr="00916B26" w:rsidRDefault="00B7357B" w:rsidP="00440096">
            <w:pPr>
              <w:keepNext/>
              <w:rPr>
                <w:rFonts w:eastAsia="DejaVu Sans"/>
                <w:sz w:val="20"/>
                <w:szCs w:val="20"/>
              </w:rPr>
            </w:pPr>
            <w:r w:rsidRPr="00916B26">
              <w:rPr>
                <w:rFonts w:eastAsia="DejaVu Sans"/>
                <w:sz w:val="20"/>
                <w:szCs w:val="20"/>
              </w:rPr>
              <w:t>Подпись</w:t>
            </w:r>
          </w:p>
        </w:tc>
      </w:tr>
      <w:tr w:rsidR="00B7357B" w:rsidRPr="00916B26" w:rsidTr="00440096">
        <w:trPr>
          <w:trHeight w:val="270"/>
        </w:trPr>
        <w:tc>
          <w:tcPr>
            <w:tcW w:w="3369" w:type="dxa"/>
          </w:tcPr>
          <w:p w:rsidR="00B7357B" w:rsidRPr="00DC40F8" w:rsidRDefault="00B7357B" w:rsidP="00440096">
            <w:pPr>
              <w:keepNext/>
              <w:rPr>
                <w:sz w:val="20"/>
              </w:rPr>
            </w:pPr>
            <w:r>
              <w:rPr>
                <w:sz w:val="20"/>
              </w:rPr>
              <w:t>Загуляева Елена Михайловна</w:t>
            </w:r>
          </w:p>
        </w:tc>
        <w:tc>
          <w:tcPr>
            <w:tcW w:w="3011" w:type="dxa"/>
          </w:tcPr>
          <w:p w:rsidR="00B7357B" w:rsidRPr="00916B26" w:rsidRDefault="00B7357B" w:rsidP="00440096">
            <w:pPr>
              <w:keepNext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3191" w:type="dxa"/>
          </w:tcPr>
          <w:p w:rsidR="00B7357B" w:rsidRPr="00916B26" w:rsidRDefault="00B7357B" w:rsidP="00440096">
            <w:pPr>
              <w:keepNext/>
              <w:rPr>
                <w:rFonts w:eastAsia="DejaVu Sans"/>
                <w:sz w:val="20"/>
                <w:szCs w:val="20"/>
              </w:rPr>
            </w:pPr>
          </w:p>
        </w:tc>
      </w:tr>
      <w:tr w:rsidR="00B7357B" w:rsidRPr="00916B26" w:rsidTr="00440096">
        <w:trPr>
          <w:trHeight w:val="270"/>
        </w:trPr>
        <w:tc>
          <w:tcPr>
            <w:tcW w:w="3369" w:type="dxa"/>
          </w:tcPr>
          <w:p w:rsidR="00B7357B" w:rsidRDefault="00B7357B" w:rsidP="00440096">
            <w:pPr>
              <w:keepNext/>
              <w:rPr>
                <w:sz w:val="20"/>
              </w:rPr>
            </w:pPr>
            <w:r>
              <w:rPr>
                <w:sz w:val="20"/>
              </w:rPr>
              <w:t>Федорова Татьяна Ивановна</w:t>
            </w:r>
          </w:p>
        </w:tc>
        <w:tc>
          <w:tcPr>
            <w:tcW w:w="3011" w:type="dxa"/>
          </w:tcPr>
          <w:p w:rsidR="00B7357B" w:rsidRPr="00916B26" w:rsidRDefault="00B7357B" w:rsidP="00440096">
            <w:pPr>
              <w:keepNext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3191" w:type="dxa"/>
          </w:tcPr>
          <w:p w:rsidR="00B7357B" w:rsidRPr="00916B26" w:rsidRDefault="00B7357B" w:rsidP="00440096">
            <w:pPr>
              <w:keepNext/>
              <w:rPr>
                <w:rFonts w:eastAsia="DejaVu Sans"/>
                <w:sz w:val="20"/>
                <w:szCs w:val="20"/>
              </w:rPr>
            </w:pPr>
          </w:p>
        </w:tc>
      </w:tr>
      <w:tr w:rsidR="00B7357B" w:rsidRPr="00916B26" w:rsidTr="00440096">
        <w:trPr>
          <w:trHeight w:val="270"/>
        </w:trPr>
        <w:tc>
          <w:tcPr>
            <w:tcW w:w="3369" w:type="dxa"/>
          </w:tcPr>
          <w:p w:rsidR="00B7357B" w:rsidRDefault="00B7357B" w:rsidP="00440096">
            <w:pPr>
              <w:keepNext/>
              <w:rPr>
                <w:sz w:val="20"/>
              </w:rPr>
            </w:pPr>
            <w:r>
              <w:rPr>
                <w:sz w:val="20"/>
              </w:rPr>
              <w:t>Швец Ирина Николаевна</w:t>
            </w:r>
          </w:p>
        </w:tc>
        <w:tc>
          <w:tcPr>
            <w:tcW w:w="3011" w:type="dxa"/>
          </w:tcPr>
          <w:p w:rsidR="00B7357B" w:rsidRPr="00916B26" w:rsidRDefault="00B7357B" w:rsidP="00440096">
            <w:pPr>
              <w:keepNext/>
              <w:rPr>
                <w:rFonts w:eastAsia="DejaVu Sans"/>
                <w:sz w:val="20"/>
                <w:szCs w:val="20"/>
              </w:rPr>
            </w:pPr>
          </w:p>
        </w:tc>
        <w:tc>
          <w:tcPr>
            <w:tcW w:w="3191" w:type="dxa"/>
          </w:tcPr>
          <w:p w:rsidR="00B7357B" w:rsidRPr="00916B26" w:rsidRDefault="00B7357B" w:rsidP="00440096">
            <w:pPr>
              <w:keepNext/>
              <w:rPr>
                <w:rFonts w:eastAsia="DejaVu Sans"/>
                <w:sz w:val="20"/>
                <w:szCs w:val="20"/>
              </w:rPr>
            </w:pPr>
          </w:p>
        </w:tc>
      </w:tr>
    </w:tbl>
    <w:p w:rsidR="00B7357B" w:rsidRDefault="00B7357B" w:rsidP="00B7357B"/>
    <w:p w:rsidR="00B7357B" w:rsidRDefault="00B7357B" w:rsidP="00B7357B"/>
    <w:p w:rsidR="00791EC4" w:rsidRDefault="00791EC4"/>
    <w:sectPr w:rsidR="00791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47"/>
    <w:rsid w:val="001D4347"/>
    <w:rsid w:val="00791EC4"/>
    <w:rsid w:val="00B7357B"/>
    <w:rsid w:val="00E7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7357B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5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735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35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5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5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7357B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35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735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35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Flat</cp:lastModifiedBy>
  <cp:revision>3</cp:revision>
  <cp:lastPrinted>2025-01-13T08:49:00Z</cp:lastPrinted>
  <dcterms:created xsi:type="dcterms:W3CDTF">2025-01-13T08:46:00Z</dcterms:created>
  <dcterms:modified xsi:type="dcterms:W3CDTF">2025-04-01T19:29:00Z</dcterms:modified>
</cp:coreProperties>
</file>